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Correction des dictées Bilan - </w:t>
      </w:r>
      <w:r w:rsidDel="00000000" w:rsidR="00000000" w:rsidRPr="00000000">
        <w:rPr>
          <w:sz w:val="20"/>
          <w:szCs w:val="20"/>
          <w:rtl w:val="0"/>
        </w:rPr>
        <w:t xml:space="preserve">La grammaire au jour le jour - Picot- Tome 3 - à partir des dictées de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VAL10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1"/>
        <w:tblW w:w="10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2.3333333333335"/>
        <w:gridCol w:w="3592.3333333333335"/>
        <w:gridCol w:w="3592.3333333333335"/>
        <w:tblGridChange w:id="0">
          <w:tblGrid>
            <w:gridCol w:w="3592.3333333333335"/>
            <w:gridCol w:w="3592.3333333333335"/>
            <w:gridCol w:w="3592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Dictée 1 - La moufle 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  <w:shd w:fill="9fc5e8" w:val="clear"/>
              </w:rPr>
            </w:pPr>
            <w:r w:rsidDel="00000000" w:rsidR="00000000" w:rsidRPr="00000000">
              <w:rPr>
                <w:sz w:val="28"/>
                <w:szCs w:val="28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47626</wp:posOffset>
                  </wp:positionV>
                  <wp:extent cx="754425" cy="299952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53976</wp:posOffset>
                  </wp:positionV>
                  <wp:extent cx="754425" cy="299952"/>
                  <wp:effectExtent b="0" l="0" r="0" t="0"/>
                  <wp:wrapNone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</w:t>
      </w:r>
      <w:r w:rsidDel="00000000" w:rsidR="00000000" w:rsidRPr="00000000">
        <w:rPr>
          <w:sz w:val="28"/>
          <w:szCs w:val="28"/>
          <w:rtl w:val="0"/>
        </w:rPr>
        <w:t xml:space="preserve">a petite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souris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ne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veut</w:t>
      </w:r>
      <w:r w:rsidDel="00000000" w:rsidR="00000000" w:rsidRPr="00000000">
        <w:rPr>
          <w:sz w:val="28"/>
          <w:szCs w:val="28"/>
          <w:rtl w:val="0"/>
        </w:rPr>
        <w:t xml:space="preserve"> pas rester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dehors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car</w:t>
      </w:r>
      <w:r w:rsidDel="00000000" w:rsidR="00000000" w:rsidRPr="00000000">
        <w:rPr>
          <w:sz w:val="28"/>
          <w:szCs w:val="28"/>
          <w:rtl w:val="0"/>
        </w:rPr>
        <w:t xml:space="preserve"> il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fait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vraiment</w:t>
      </w:r>
      <w:r w:rsidDel="00000000" w:rsidR="00000000" w:rsidRPr="00000000">
        <w:rPr>
          <w:sz w:val="28"/>
          <w:szCs w:val="28"/>
          <w:rtl w:val="0"/>
        </w:rPr>
        <w:t xml:space="preserve"> très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froid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l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fait</w:t>
      </w:r>
      <w:r w:rsidDel="00000000" w:rsidR="00000000" w:rsidRPr="00000000">
        <w:rPr>
          <w:sz w:val="28"/>
          <w:szCs w:val="28"/>
          <w:rtl w:val="0"/>
        </w:rPr>
        <w:t xml:space="preserve"> bien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plus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chaud</w:t>
      </w:r>
      <w:r w:rsidDel="00000000" w:rsidR="00000000" w:rsidRPr="00000000">
        <w:rPr>
          <w:sz w:val="28"/>
          <w:szCs w:val="28"/>
          <w:rtl w:val="0"/>
        </w:rPr>
        <w:t xml:space="preserve"> à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l’intérieur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de la moufle. </w:t>
      </w:r>
      <w:r w:rsidDel="00000000" w:rsidR="00000000" w:rsidRPr="00000000">
        <w:rPr>
          <w:b w:val="1"/>
          <w:sz w:val="28"/>
          <w:szCs w:val="28"/>
          <w:rtl w:val="0"/>
        </w:rPr>
        <w:t xml:space="preserve">L</w:t>
      </w:r>
      <w:r w:rsidDel="00000000" w:rsidR="00000000" w:rsidRPr="00000000">
        <w:rPr>
          <w:sz w:val="28"/>
          <w:szCs w:val="28"/>
          <w:rtl w:val="0"/>
        </w:rPr>
        <w:t xml:space="preserve">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grenouille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et ses ami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arriv</w:t>
      </w:r>
      <w:r w:rsidDel="00000000" w:rsidR="00000000" w:rsidRPr="00000000">
        <w:rPr>
          <w:sz w:val="28"/>
          <w:szCs w:val="28"/>
          <w:u w:val="single"/>
          <w:shd w:fill="9fc5e8" w:val="clear"/>
          <w:rtl w:val="0"/>
        </w:rPr>
        <w:t xml:space="preserve">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en faisant des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bond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sz w:val="28"/>
          <w:szCs w:val="28"/>
          <w:rtl w:val="0"/>
        </w:rPr>
        <w:t xml:space="preserve">’autre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anim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aux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les suiv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en</w:t>
      </w:r>
      <w:r w:rsidDel="00000000" w:rsidR="00000000" w:rsidRPr="00000000">
        <w:rPr>
          <w:sz w:val="28"/>
          <w:szCs w:val="28"/>
          <w:rtl w:val="0"/>
        </w:rPr>
        <w:t xml:space="preserve">t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rapidement</w:t>
      </w:r>
      <w:r w:rsidDel="00000000" w:rsidR="00000000" w:rsidRPr="00000000">
        <w:rPr>
          <w:sz w:val="28"/>
          <w:szCs w:val="28"/>
          <w:rtl w:val="0"/>
        </w:rPr>
        <w:t xml:space="preserve">. *** </w:t>
      </w:r>
      <w:r w:rsidDel="00000000" w:rsidR="00000000" w:rsidRPr="00000000">
        <w:rPr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l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se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tiennent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666666"/>
          <w:sz w:val="28"/>
          <w:szCs w:val="28"/>
          <w:u w:val="single"/>
          <w:rtl w:val="0"/>
        </w:rPr>
        <w:t xml:space="preserve">chaud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mais les couture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craqu</w:t>
      </w:r>
      <w:r w:rsidDel="00000000" w:rsidR="00000000" w:rsidRPr="00000000">
        <w:rPr>
          <w:sz w:val="28"/>
          <w:szCs w:val="28"/>
          <w:u w:val="single"/>
          <w:shd w:fill="9fc5e8" w:val="clear"/>
          <w:rtl w:val="0"/>
        </w:rPr>
        <w:t xml:space="preserve">ent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alors</w:t>
      </w:r>
      <w:r w:rsidDel="00000000" w:rsidR="00000000" w:rsidRPr="00000000">
        <w:rPr>
          <w:sz w:val="28"/>
          <w:szCs w:val="28"/>
          <w:rtl w:val="0"/>
        </w:rPr>
        <w:t xml:space="preserve"> le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et le </w:t>
      </w:r>
      <w:r w:rsidDel="00000000" w:rsidR="00000000" w:rsidRPr="00000000">
        <w:rPr>
          <w:color w:val="666666"/>
          <w:sz w:val="28"/>
          <w:szCs w:val="28"/>
          <w:u w:val="single"/>
          <w:rtl w:val="0"/>
        </w:rPr>
        <w:t xml:space="preserve">froid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s’engouffr</w:t>
      </w:r>
      <w:r w:rsidDel="00000000" w:rsidR="00000000" w:rsidRPr="00000000">
        <w:rPr>
          <w:sz w:val="28"/>
          <w:szCs w:val="28"/>
          <w:u w:val="single"/>
          <w:shd w:fill="9fc5e8" w:val="clear"/>
          <w:rtl w:val="0"/>
        </w:rPr>
        <w:t xml:space="preserve">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dans la moufle.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2"/>
        <w:tblW w:w="10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2.3333333333335"/>
        <w:gridCol w:w="3592.3333333333335"/>
        <w:gridCol w:w="3592.3333333333335"/>
        <w:tblGridChange w:id="0">
          <w:tblGrid>
            <w:gridCol w:w="3592.3333333333335"/>
            <w:gridCol w:w="3592.3333333333335"/>
            <w:gridCol w:w="3592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Dictée 1 - La moufle 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  <w:shd w:fill="9fc5e8" w:val="clear"/>
              </w:rPr>
            </w:pPr>
            <w:r w:rsidDel="00000000" w:rsidR="00000000" w:rsidRPr="00000000">
              <w:rPr>
                <w:sz w:val="28"/>
                <w:szCs w:val="28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47626</wp:posOffset>
                  </wp:positionV>
                  <wp:extent cx="754425" cy="299952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53976</wp:posOffset>
                  </wp:positionV>
                  <wp:extent cx="754425" cy="299952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</w:t>
      </w:r>
      <w:r w:rsidDel="00000000" w:rsidR="00000000" w:rsidRPr="00000000">
        <w:rPr>
          <w:sz w:val="28"/>
          <w:szCs w:val="28"/>
          <w:rtl w:val="0"/>
        </w:rPr>
        <w:t xml:space="preserve">a petite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souris</w:t>
      </w:r>
      <w:r w:rsidDel="00000000" w:rsidR="00000000" w:rsidRPr="00000000">
        <w:rPr>
          <w:sz w:val="28"/>
          <w:szCs w:val="28"/>
          <w:rtl w:val="0"/>
        </w:rPr>
        <w:t xml:space="preserve"> ne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veut</w:t>
      </w:r>
      <w:r w:rsidDel="00000000" w:rsidR="00000000" w:rsidRPr="00000000">
        <w:rPr>
          <w:sz w:val="28"/>
          <w:szCs w:val="28"/>
          <w:rtl w:val="0"/>
        </w:rPr>
        <w:t xml:space="preserve"> pas rester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dehors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car</w:t>
      </w:r>
      <w:r w:rsidDel="00000000" w:rsidR="00000000" w:rsidRPr="00000000">
        <w:rPr>
          <w:sz w:val="28"/>
          <w:szCs w:val="28"/>
          <w:rtl w:val="0"/>
        </w:rPr>
        <w:t xml:space="preserve"> il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fait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vraiment</w:t>
      </w:r>
      <w:r w:rsidDel="00000000" w:rsidR="00000000" w:rsidRPr="00000000">
        <w:rPr>
          <w:sz w:val="28"/>
          <w:szCs w:val="28"/>
          <w:rtl w:val="0"/>
        </w:rPr>
        <w:t xml:space="preserve"> très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froid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l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fait</w:t>
      </w:r>
      <w:r w:rsidDel="00000000" w:rsidR="00000000" w:rsidRPr="00000000">
        <w:rPr>
          <w:sz w:val="28"/>
          <w:szCs w:val="28"/>
          <w:rtl w:val="0"/>
        </w:rPr>
        <w:t xml:space="preserve"> bien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plus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chaud</w:t>
      </w:r>
      <w:r w:rsidDel="00000000" w:rsidR="00000000" w:rsidRPr="00000000">
        <w:rPr>
          <w:sz w:val="28"/>
          <w:szCs w:val="28"/>
          <w:rtl w:val="0"/>
        </w:rPr>
        <w:t xml:space="preserve"> à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l’intérieur</w:t>
      </w:r>
      <w:r w:rsidDel="00000000" w:rsidR="00000000" w:rsidRPr="00000000">
        <w:rPr>
          <w:sz w:val="28"/>
          <w:szCs w:val="28"/>
          <w:rtl w:val="0"/>
        </w:rPr>
        <w:t xml:space="preserve"> de la moufle. </w:t>
      </w:r>
      <w:r w:rsidDel="00000000" w:rsidR="00000000" w:rsidRPr="00000000">
        <w:rPr>
          <w:b w:val="1"/>
          <w:sz w:val="28"/>
          <w:szCs w:val="28"/>
          <w:rtl w:val="0"/>
        </w:rPr>
        <w:t xml:space="preserve">L</w:t>
      </w:r>
      <w:r w:rsidDel="00000000" w:rsidR="00000000" w:rsidRPr="00000000">
        <w:rPr>
          <w:sz w:val="28"/>
          <w:szCs w:val="28"/>
          <w:rtl w:val="0"/>
        </w:rPr>
        <w:t xml:space="preserve">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grenouille</w:t>
      </w:r>
      <w:r w:rsidDel="00000000" w:rsidR="00000000" w:rsidRPr="00000000">
        <w:rPr>
          <w:sz w:val="28"/>
          <w:szCs w:val="28"/>
          <w:rtl w:val="0"/>
        </w:rPr>
        <w:t xml:space="preserve"> et ses ami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arriv</w:t>
      </w:r>
      <w:r w:rsidDel="00000000" w:rsidR="00000000" w:rsidRPr="00000000">
        <w:rPr>
          <w:sz w:val="28"/>
          <w:szCs w:val="28"/>
          <w:u w:val="single"/>
          <w:shd w:fill="9fc5e8" w:val="clear"/>
          <w:rtl w:val="0"/>
        </w:rPr>
        <w:t xml:space="preserve">ent</w:t>
      </w:r>
      <w:r w:rsidDel="00000000" w:rsidR="00000000" w:rsidRPr="00000000">
        <w:rPr>
          <w:sz w:val="28"/>
          <w:szCs w:val="28"/>
          <w:rtl w:val="0"/>
        </w:rPr>
        <w:t xml:space="preserve"> en faisant des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bond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sz w:val="28"/>
          <w:szCs w:val="28"/>
          <w:rtl w:val="0"/>
        </w:rPr>
        <w:t xml:space="preserve">’autre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anim</w:t>
      </w:r>
      <w:r w:rsidDel="00000000" w:rsidR="00000000" w:rsidRPr="00000000">
        <w:rPr>
          <w:sz w:val="28"/>
          <w:szCs w:val="28"/>
          <w:highlight w:val="yellow"/>
          <w:u w:val="single"/>
          <w:rtl w:val="0"/>
        </w:rPr>
        <w:t xml:space="preserve">aux</w:t>
      </w:r>
      <w:r w:rsidDel="00000000" w:rsidR="00000000" w:rsidRPr="00000000">
        <w:rPr>
          <w:sz w:val="28"/>
          <w:szCs w:val="28"/>
          <w:rtl w:val="0"/>
        </w:rPr>
        <w:t xml:space="preserve"> les suiv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en</w:t>
      </w:r>
      <w:r w:rsidDel="00000000" w:rsidR="00000000" w:rsidRPr="00000000">
        <w:rPr>
          <w:sz w:val="28"/>
          <w:szCs w:val="28"/>
          <w:rtl w:val="0"/>
        </w:rPr>
        <w:t xml:space="preserve">t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rapidement</w:t>
      </w:r>
      <w:r w:rsidDel="00000000" w:rsidR="00000000" w:rsidRPr="00000000">
        <w:rPr>
          <w:sz w:val="28"/>
          <w:szCs w:val="28"/>
          <w:rtl w:val="0"/>
        </w:rPr>
        <w:t xml:space="preserve">. *** </w:t>
      </w:r>
      <w:r w:rsidDel="00000000" w:rsidR="00000000" w:rsidRPr="00000000">
        <w:rPr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sz w:val="28"/>
          <w:szCs w:val="28"/>
          <w:rtl w:val="0"/>
        </w:rPr>
        <w:t xml:space="preserve">l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se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tiennent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666666"/>
          <w:sz w:val="28"/>
          <w:szCs w:val="28"/>
          <w:u w:val="single"/>
          <w:rtl w:val="0"/>
        </w:rPr>
        <w:t xml:space="preserve">chaud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mais les couture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craqu</w:t>
      </w:r>
      <w:r w:rsidDel="00000000" w:rsidR="00000000" w:rsidRPr="00000000">
        <w:rPr>
          <w:sz w:val="28"/>
          <w:szCs w:val="28"/>
          <w:u w:val="single"/>
          <w:shd w:fill="9fc5e8" w:val="clear"/>
          <w:rtl w:val="0"/>
        </w:rPr>
        <w:t xml:space="preserve">ent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alors</w:t>
      </w:r>
      <w:r w:rsidDel="00000000" w:rsidR="00000000" w:rsidRPr="00000000">
        <w:rPr>
          <w:sz w:val="28"/>
          <w:szCs w:val="28"/>
          <w:rtl w:val="0"/>
        </w:rPr>
        <w:t xml:space="preserve"> le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vent</w:t>
      </w:r>
      <w:r w:rsidDel="00000000" w:rsidR="00000000" w:rsidRPr="00000000">
        <w:rPr>
          <w:sz w:val="28"/>
          <w:szCs w:val="28"/>
          <w:rtl w:val="0"/>
        </w:rPr>
        <w:t xml:space="preserve"> et le </w:t>
      </w:r>
      <w:r w:rsidDel="00000000" w:rsidR="00000000" w:rsidRPr="00000000">
        <w:rPr>
          <w:color w:val="666666"/>
          <w:sz w:val="28"/>
          <w:szCs w:val="28"/>
          <w:u w:val="single"/>
          <w:rtl w:val="0"/>
        </w:rPr>
        <w:t xml:space="preserve">froid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s’engouffr</w:t>
      </w:r>
      <w:r w:rsidDel="00000000" w:rsidR="00000000" w:rsidRPr="00000000">
        <w:rPr>
          <w:sz w:val="28"/>
          <w:szCs w:val="28"/>
          <w:u w:val="single"/>
          <w:shd w:fill="9fc5e8" w:val="clear"/>
          <w:rtl w:val="0"/>
        </w:rPr>
        <w:t xml:space="preserve">ent</w:t>
      </w:r>
      <w:r w:rsidDel="00000000" w:rsidR="00000000" w:rsidRPr="00000000">
        <w:rPr>
          <w:sz w:val="28"/>
          <w:szCs w:val="28"/>
          <w:rtl w:val="0"/>
        </w:rPr>
        <w:t xml:space="preserve"> dans la moufle.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3"/>
        <w:tblW w:w="10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8.5"/>
        <w:gridCol w:w="5388.5"/>
        <w:tblGridChange w:id="0">
          <w:tblGrid>
            <w:gridCol w:w="5388.5"/>
            <w:gridCol w:w="538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Dictée 1 - La moufle 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  <w:shd w:fill="9fc5e8" w:val="clear"/>
              </w:rPr>
            </w:pPr>
            <w:r w:rsidDel="00000000" w:rsidR="00000000" w:rsidRPr="00000000">
              <w:rPr>
                <w:sz w:val="28"/>
                <w:szCs w:val="28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  <w:shd w:fill="b7b7b7" w:val="clear"/>
              </w:rPr>
            </w:pPr>
            <w:r w:rsidDel="00000000" w:rsidR="00000000" w:rsidRPr="00000000">
              <w:rPr>
                <w:sz w:val="28"/>
                <w:szCs w:val="28"/>
                <w:shd w:fill="b7b7b7" w:val="clear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47626</wp:posOffset>
                  </wp:positionV>
                  <wp:extent cx="754425" cy="299952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</w:t>
      </w:r>
      <w:r w:rsidDel="00000000" w:rsidR="00000000" w:rsidRPr="00000000">
        <w:rPr>
          <w:sz w:val="30"/>
          <w:szCs w:val="30"/>
          <w:rtl w:val="0"/>
        </w:rPr>
        <w:t xml:space="preserve">a petite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  ne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</w:t>
      </w:r>
      <w:r w:rsidDel="00000000" w:rsidR="00000000" w:rsidRPr="00000000">
        <w:rPr>
          <w:sz w:val="30"/>
          <w:szCs w:val="30"/>
          <w:rtl w:val="0"/>
        </w:rPr>
        <w:t xml:space="preserve">   p</w:t>
      </w:r>
      <w:r w:rsidDel="00000000" w:rsidR="00000000" w:rsidRPr="00000000">
        <w:rPr>
          <w:sz w:val="30"/>
          <w:szCs w:val="30"/>
          <w:rtl w:val="0"/>
        </w:rPr>
        <w:t xml:space="preserve">as rester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</w:t>
      </w:r>
      <w:r w:rsidDel="00000000" w:rsidR="00000000" w:rsidRPr="00000000">
        <w:rPr>
          <w:sz w:val="30"/>
          <w:szCs w:val="30"/>
          <w:rtl w:val="0"/>
        </w:rPr>
        <w:t xml:space="preserve"> 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</w:t>
      </w:r>
      <w:r w:rsidDel="00000000" w:rsidR="00000000" w:rsidRPr="00000000">
        <w:rPr>
          <w:sz w:val="30"/>
          <w:szCs w:val="30"/>
          <w:rtl w:val="0"/>
        </w:rPr>
        <w:t xml:space="preserve">   </w:t>
      </w:r>
      <w:r w:rsidDel="00000000" w:rsidR="00000000" w:rsidRPr="00000000">
        <w:rPr>
          <w:sz w:val="30"/>
          <w:szCs w:val="30"/>
          <w:rtl w:val="0"/>
        </w:rPr>
        <w:t xml:space="preserve">il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</w:t>
      </w:r>
      <w:r w:rsidDel="00000000" w:rsidR="00000000" w:rsidRPr="00000000">
        <w:rPr>
          <w:sz w:val="30"/>
          <w:szCs w:val="30"/>
          <w:rtl w:val="0"/>
        </w:rPr>
        <w:t xml:space="preserve"> 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  </w:t>
      </w:r>
      <w:r w:rsidDel="00000000" w:rsidR="00000000" w:rsidRPr="00000000">
        <w:rPr>
          <w:sz w:val="30"/>
          <w:szCs w:val="30"/>
          <w:rtl w:val="0"/>
        </w:rPr>
        <w:t xml:space="preserve">  </w:t>
      </w:r>
      <w:r w:rsidDel="00000000" w:rsidR="00000000" w:rsidRPr="00000000">
        <w:rPr>
          <w:sz w:val="30"/>
          <w:szCs w:val="30"/>
          <w:rtl w:val="0"/>
        </w:rPr>
        <w:t xml:space="preserve">très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</w:t>
      </w:r>
      <w:r w:rsidDel="00000000" w:rsidR="00000000" w:rsidRPr="00000000">
        <w:rPr>
          <w:sz w:val="30"/>
          <w:szCs w:val="30"/>
          <w:rtl w:val="0"/>
        </w:rPr>
        <w:t xml:space="preserve">.  </w:t>
      </w:r>
      <w:r w:rsidDel="00000000" w:rsidR="00000000" w:rsidRPr="00000000">
        <w:rPr>
          <w:b w:val="1"/>
          <w:sz w:val="30"/>
          <w:szCs w:val="30"/>
          <w:rtl w:val="0"/>
        </w:rPr>
        <w:t xml:space="preserve">I</w:t>
      </w:r>
      <w:r w:rsidDel="00000000" w:rsidR="00000000" w:rsidRPr="00000000">
        <w:rPr>
          <w:sz w:val="30"/>
          <w:szCs w:val="30"/>
          <w:rtl w:val="0"/>
        </w:rPr>
        <w:t xml:space="preserve">l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bien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</w:t>
      </w:r>
      <w:r w:rsidDel="00000000" w:rsidR="00000000" w:rsidRPr="00000000">
        <w:rPr>
          <w:sz w:val="30"/>
          <w:szCs w:val="30"/>
          <w:rtl w:val="0"/>
        </w:rPr>
        <w:t xml:space="preserve">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</w:t>
      </w:r>
      <w:r w:rsidDel="00000000" w:rsidR="00000000" w:rsidRPr="00000000">
        <w:rPr>
          <w:sz w:val="30"/>
          <w:szCs w:val="30"/>
          <w:rtl w:val="0"/>
        </w:rPr>
        <w:t xml:space="preserve"> à</w:t>
      </w:r>
    </w:p>
    <w:p w:rsidR="00000000" w:rsidDel="00000000" w:rsidP="00000000" w:rsidRDefault="00000000" w:rsidRPr="00000000" w14:paraId="00000043">
      <w:pPr>
        <w:spacing w:line="480" w:lineRule="auto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</w:t>
      </w:r>
      <w:r w:rsidDel="00000000" w:rsidR="00000000" w:rsidRPr="00000000">
        <w:rPr>
          <w:sz w:val="30"/>
          <w:szCs w:val="30"/>
          <w:rtl w:val="0"/>
        </w:rPr>
        <w:t xml:space="preserve"> de la moufle. </w:t>
      </w:r>
      <w:r w:rsidDel="00000000" w:rsidR="00000000" w:rsidRPr="00000000">
        <w:rPr>
          <w:sz w:val="30"/>
          <w:szCs w:val="30"/>
          <w:shd w:fill="b7b7b7" w:val="clear"/>
          <w:rtl w:val="0"/>
        </w:rPr>
        <w:t xml:space="preserve">  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                          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 et ses ami</w:t>
      </w:r>
      <w:r w:rsidDel="00000000" w:rsidR="00000000" w:rsidRPr="00000000">
        <w:rPr>
          <w:sz w:val="30"/>
          <w:szCs w:val="30"/>
          <w:rtl w:val="0"/>
        </w:rPr>
        <w:t xml:space="preserve">s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         </w:t>
      </w:r>
      <w:r w:rsidDel="00000000" w:rsidR="00000000" w:rsidRPr="00000000">
        <w:rPr>
          <w:sz w:val="30"/>
          <w:szCs w:val="30"/>
          <w:u w:val="single"/>
          <w:shd w:fill="9fc5e8" w:val="clear"/>
          <w:rtl w:val="0"/>
        </w:rPr>
        <w:t xml:space="preserve">             </w:t>
      </w:r>
      <w:r w:rsidDel="00000000" w:rsidR="00000000" w:rsidRPr="00000000">
        <w:rPr>
          <w:sz w:val="30"/>
          <w:szCs w:val="30"/>
          <w:rtl w:val="0"/>
        </w:rPr>
        <w:t xml:space="preserve"> en faisant des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</w:t>
      </w:r>
      <w:r w:rsidDel="00000000" w:rsidR="00000000" w:rsidRPr="00000000">
        <w:rPr>
          <w:sz w:val="30"/>
          <w:szCs w:val="30"/>
          <w:highlight w:val="yellow"/>
          <w:u w:val="single"/>
          <w:rtl w:val="0"/>
        </w:rPr>
        <w:t xml:space="preserve">    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D’autre</w:t>
      </w:r>
      <w:r w:rsidDel="00000000" w:rsidR="00000000" w:rsidRPr="00000000">
        <w:rPr>
          <w:sz w:val="30"/>
          <w:szCs w:val="30"/>
          <w:rtl w:val="0"/>
        </w:rPr>
        <w:t xml:space="preserve">s 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</w:t>
      </w:r>
      <w:r w:rsidDel="00000000" w:rsidR="00000000" w:rsidRPr="00000000">
        <w:rPr>
          <w:sz w:val="30"/>
          <w:szCs w:val="30"/>
          <w:highlight w:val="yellow"/>
          <w:u w:val="single"/>
          <w:rtl w:val="0"/>
        </w:rPr>
        <w:t xml:space="preserve">         </w:t>
      </w:r>
      <w:r w:rsidDel="00000000" w:rsidR="00000000" w:rsidRPr="00000000">
        <w:rPr>
          <w:sz w:val="30"/>
          <w:szCs w:val="30"/>
          <w:rtl w:val="0"/>
        </w:rPr>
        <w:t xml:space="preserve">   les</w:t>
      </w:r>
    </w:p>
    <w:p w:rsidR="00000000" w:rsidDel="00000000" w:rsidP="00000000" w:rsidRDefault="00000000" w:rsidRPr="00000000" w14:paraId="00000047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suiv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</w:t>
      </w:r>
      <w:r w:rsidDel="00000000" w:rsidR="00000000" w:rsidRPr="00000000">
        <w:rPr>
          <w:sz w:val="30"/>
          <w:szCs w:val="30"/>
          <w:rtl w:val="0"/>
        </w:rPr>
        <w:t xml:space="preserve">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       </w:t>
      </w:r>
      <w:r w:rsidDel="00000000" w:rsidR="00000000" w:rsidRPr="00000000">
        <w:rPr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9">
      <w:pPr>
        <w:spacing w:line="480" w:lineRule="auto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veat Medium" w:cs="Caveat Medium" w:eastAsia="Caveat Medium" w:hAnsi="Caveat Medium"/>
          <w:sz w:val="34"/>
          <w:szCs w:val="34"/>
        </w:rPr>
      </w:pPr>
      <w:r w:rsidDel="00000000" w:rsidR="00000000" w:rsidRPr="00000000">
        <w:rPr>
          <w:rFonts w:ascii="Caveat Medium" w:cs="Caveat Medium" w:eastAsia="Caveat Medium" w:hAnsi="Caveat Medium"/>
          <w:sz w:val="34"/>
          <w:szCs w:val="34"/>
          <w:rtl w:val="0"/>
        </w:rPr>
        <w:t xml:space="preserve">Prénom:</w:t>
      </w:r>
    </w:p>
    <w:tbl>
      <w:tblPr>
        <w:tblStyle w:val="Table4"/>
        <w:tblW w:w="10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8.5"/>
        <w:gridCol w:w="5388.5"/>
        <w:tblGridChange w:id="0">
          <w:tblGrid>
            <w:gridCol w:w="5388.5"/>
            <w:gridCol w:w="538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Dictée 1 - La moufle 1 et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Mots à apprendre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8"/>
                <w:szCs w:val="28"/>
                <w:shd w:fill="9fc5e8" w:val="clear"/>
              </w:rPr>
            </w:pPr>
            <w:r w:rsidDel="00000000" w:rsidR="00000000" w:rsidRPr="00000000">
              <w:rPr>
                <w:sz w:val="28"/>
                <w:szCs w:val="28"/>
                <w:shd w:fill="9fc5e8" w:val="clear"/>
                <w:rtl w:val="0"/>
              </w:rPr>
              <w:t xml:space="preserve">Verbes conjugués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Pluriels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8"/>
                <w:szCs w:val="28"/>
                <w:shd w:fill="cccccc" w:val="clear"/>
              </w:rPr>
            </w:pPr>
            <w:r w:rsidDel="00000000" w:rsidR="00000000" w:rsidRPr="00000000">
              <w:rPr>
                <w:sz w:val="28"/>
                <w:szCs w:val="28"/>
                <w:shd w:fill="cccccc" w:val="clear"/>
                <w:rtl w:val="0"/>
              </w:rPr>
              <w:t xml:space="preserve">Majuscules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Ecriture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47626</wp:posOffset>
                  </wp:positionV>
                  <wp:extent cx="754425" cy="299952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37946" l="36313" r="35983" t="430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25" cy="2999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</w:t>
      </w:r>
      <w:r w:rsidDel="00000000" w:rsidR="00000000" w:rsidRPr="00000000">
        <w:rPr>
          <w:sz w:val="30"/>
          <w:szCs w:val="30"/>
          <w:rtl w:val="0"/>
        </w:rPr>
        <w:t xml:space="preserve">a petite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</w:t>
      </w:r>
      <w:r w:rsidDel="00000000" w:rsidR="00000000" w:rsidRPr="00000000">
        <w:rPr>
          <w:sz w:val="30"/>
          <w:szCs w:val="30"/>
          <w:rtl w:val="0"/>
        </w:rPr>
        <w:t xml:space="preserve">   ne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</w:t>
      </w:r>
      <w:r w:rsidDel="00000000" w:rsidR="00000000" w:rsidRPr="00000000">
        <w:rPr>
          <w:sz w:val="30"/>
          <w:szCs w:val="30"/>
          <w:rtl w:val="0"/>
        </w:rPr>
        <w:t xml:space="preserve">   pas rester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</w:t>
      </w:r>
      <w:r w:rsidDel="00000000" w:rsidR="00000000" w:rsidRPr="00000000">
        <w:rPr>
          <w:sz w:val="30"/>
          <w:szCs w:val="30"/>
          <w:rtl w:val="0"/>
        </w:rPr>
        <w:t xml:space="preserve"> 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</w:t>
      </w:r>
      <w:r w:rsidDel="00000000" w:rsidR="00000000" w:rsidRPr="00000000">
        <w:rPr>
          <w:sz w:val="30"/>
          <w:szCs w:val="30"/>
          <w:rtl w:val="0"/>
        </w:rPr>
        <w:t xml:space="preserve">   il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</w:t>
      </w:r>
      <w:r w:rsidDel="00000000" w:rsidR="00000000" w:rsidRPr="00000000">
        <w:rPr>
          <w:sz w:val="30"/>
          <w:szCs w:val="30"/>
          <w:rtl w:val="0"/>
        </w:rPr>
        <w:t xml:space="preserve"> 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  </w:t>
      </w:r>
      <w:r w:rsidDel="00000000" w:rsidR="00000000" w:rsidRPr="00000000">
        <w:rPr>
          <w:sz w:val="30"/>
          <w:szCs w:val="30"/>
          <w:rtl w:val="0"/>
        </w:rPr>
        <w:t xml:space="preserve">  très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</w:t>
      </w:r>
      <w:r w:rsidDel="00000000" w:rsidR="00000000" w:rsidRPr="00000000">
        <w:rPr>
          <w:sz w:val="30"/>
          <w:szCs w:val="30"/>
          <w:rtl w:val="0"/>
        </w:rPr>
        <w:t xml:space="preserve">.  </w:t>
      </w:r>
      <w:r w:rsidDel="00000000" w:rsidR="00000000" w:rsidRPr="00000000">
        <w:rPr>
          <w:b w:val="1"/>
          <w:sz w:val="30"/>
          <w:szCs w:val="30"/>
          <w:rtl w:val="0"/>
        </w:rPr>
        <w:t xml:space="preserve">I</w:t>
      </w:r>
      <w:r w:rsidDel="00000000" w:rsidR="00000000" w:rsidRPr="00000000">
        <w:rPr>
          <w:sz w:val="30"/>
          <w:szCs w:val="30"/>
          <w:rtl w:val="0"/>
        </w:rPr>
        <w:t xml:space="preserve">l 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    </w:t>
      </w:r>
      <w:r w:rsidDel="00000000" w:rsidR="00000000" w:rsidRPr="00000000">
        <w:rPr>
          <w:sz w:val="30"/>
          <w:szCs w:val="30"/>
          <w:rtl w:val="0"/>
        </w:rPr>
        <w:t xml:space="preserve"> bien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</w:t>
      </w:r>
      <w:r w:rsidDel="00000000" w:rsidR="00000000" w:rsidRPr="00000000">
        <w:rPr>
          <w:sz w:val="30"/>
          <w:szCs w:val="30"/>
          <w:rtl w:val="0"/>
        </w:rPr>
        <w:t xml:space="preserve">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</w:t>
      </w:r>
      <w:r w:rsidDel="00000000" w:rsidR="00000000" w:rsidRPr="00000000">
        <w:rPr>
          <w:sz w:val="30"/>
          <w:szCs w:val="30"/>
          <w:rtl w:val="0"/>
        </w:rPr>
        <w:t xml:space="preserve"> à</w:t>
      </w:r>
    </w:p>
    <w:p w:rsidR="00000000" w:rsidDel="00000000" w:rsidP="00000000" w:rsidRDefault="00000000" w:rsidRPr="00000000" w14:paraId="0000005C">
      <w:pPr>
        <w:spacing w:line="480" w:lineRule="auto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480" w:lineRule="auto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</w:t>
      </w:r>
      <w:r w:rsidDel="00000000" w:rsidR="00000000" w:rsidRPr="00000000">
        <w:rPr>
          <w:sz w:val="30"/>
          <w:szCs w:val="30"/>
          <w:rtl w:val="0"/>
        </w:rPr>
        <w:t xml:space="preserve"> de la moufle. </w:t>
      </w:r>
      <w:r w:rsidDel="00000000" w:rsidR="00000000" w:rsidRPr="00000000">
        <w:rPr>
          <w:sz w:val="30"/>
          <w:szCs w:val="30"/>
          <w:shd w:fill="b7b7b7" w:val="clear"/>
          <w:rtl w:val="0"/>
        </w:rPr>
        <w:t xml:space="preserve">        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                          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 et ses amis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480" w:lineRule="auto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48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         </w:t>
      </w:r>
      <w:r w:rsidDel="00000000" w:rsidR="00000000" w:rsidRPr="00000000">
        <w:rPr>
          <w:sz w:val="30"/>
          <w:szCs w:val="30"/>
          <w:u w:val="single"/>
          <w:shd w:fill="9fc5e8" w:val="clear"/>
          <w:rtl w:val="0"/>
        </w:rPr>
        <w:t xml:space="preserve">             </w:t>
      </w:r>
      <w:r w:rsidDel="00000000" w:rsidR="00000000" w:rsidRPr="00000000">
        <w:rPr>
          <w:sz w:val="30"/>
          <w:szCs w:val="30"/>
          <w:rtl w:val="0"/>
        </w:rPr>
        <w:t xml:space="preserve"> en faisant des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</w:t>
      </w:r>
      <w:r w:rsidDel="00000000" w:rsidR="00000000" w:rsidRPr="00000000">
        <w:rPr>
          <w:sz w:val="30"/>
          <w:szCs w:val="30"/>
          <w:highlight w:val="yellow"/>
          <w:u w:val="single"/>
          <w:rtl w:val="0"/>
        </w:rPr>
        <w:t xml:space="preserve">    </w:t>
      </w:r>
      <w:r w:rsidDel="00000000" w:rsidR="00000000" w:rsidRPr="00000000">
        <w:rPr>
          <w:sz w:val="30"/>
          <w:szCs w:val="30"/>
          <w:rtl w:val="0"/>
        </w:rPr>
        <w:t xml:space="preserve">.  D’autres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</w:t>
      </w:r>
      <w:r w:rsidDel="00000000" w:rsidR="00000000" w:rsidRPr="00000000">
        <w:rPr>
          <w:sz w:val="30"/>
          <w:szCs w:val="30"/>
          <w:highlight w:val="yellow"/>
          <w:u w:val="single"/>
          <w:rtl w:val="0"/>
        </w:rPr>
        <w:t xml:space="preserve">         </w:t>
      </w:r>
      <w:r w:rsidDel="00000000" w:rsidR="00000000" w:rsidRPr="00000000">
        <w:rPr>
          <w:sz w:val="30"/>
          <w:szCs w:val="30"/>
          <w:rtl w:val="0"/>
        </w:rPr>
        <w:t xml:space="preserve">   les</w:t>
      </w:r>
    </w:p>
    <w:p w:rsidR="00000000" w:rsidDel="00000000" w:rsidP="00000000" w:rsidRDefault="00000000" w:rsidRPr="00000000" w14:paraId="00000060">
      <w:pPr>
        <w:spacing w:line="48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30"/>
          <w:szCs w:val="30"/>
          <w:rtl w:val="0"/>
        </w:rPr>
        <w:t xml:space="preserve">suiv</w:t>
      </w:r>
      <w:r w:rsidDel="00000000" w:rsidR="00000000" w:rsidRPr="00000000">
        <w:rPr>
          <w:sz w:val="30"/>
          <w:szCs w:val="30"/>
          <w:shd w:fill="9fc5e8" w:val="clear"/>
          <w:rtl w:val="0"/>
        </w:rPr>
        <w:t xml:space="preserve">        </w:t>
      </w:r>
      <w:r w:rsidDel="00000000" w:rsidR="00000000" w:rsidRPr="00000000">
        <w:rPr>
          <w:sz w:val="30"/>
          <w:szCs w:val="30"/>
          <w:rtl w:val="0"/>
        </w:rPr>
        <w:t xml:space="preserve">  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                             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shd w:fill="b7b7b7" w:val="clear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shd w:fill="b7b7b7" w:val="clear"/>
          <w:rtl w:val="0"/>
        </w:rPr>
        <w:t xml:space="preserve">   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  se 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                   </w:t>
      </w: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i w:val="1"/>
          <w:color w:val="b7b7b7"/>
          <w:sz w:val="28"/>
          <w:szCs w:val="28"/>
          <w:u w:val="single"/>
          <w:rtl w:val="0"/>
        </w:rPr>
        <w:t xml:space="preserve">                     </w:t>
      </w:r>
      <w:r w:rsidDel="00000000" w:rsidR="00000000" w:rsidRPr="00000000">
        <w:rPr>
          <w:sz w:val="28"/>
          <w:szCs w:val="28"/>
          <w:rtl w:val="0"/>
        </w:rPr>
        <w:t xml:space="preserve">   mais les </w:t>
      </w:r>
    </w:p>
    <w:p w:rsidR="00000000" w:rsidDel="00000000" w:rsidP="00000000" w:rsidRDefault="00000000" w:rsidRPr="00000000" w14:paraId="0000006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480" w:lineRule="auto"/>
        <w:rPr>
          <w:color w:val="999999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couture</w:t>
      </w:r>
      <w:r w:rsidDel="00000000" w:rsidR="00000000" w:rsidRPr="00000000">
        <w:rPr>
          <w:sz w:val="28"/>
          <w:szCs w:val="28"/>
          <w:rtl w:val="0"/>
        </w:rPr>
        <w:t xml:space="preserve">s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</w:t>
      </w:r>
      <w:r w:rsidDel="00000000" w:rsidR="00000000" w:rsidRPr="00000000">
        <w:rPr>
          <w:sz w:val="28"/>
          <w:szCs w:val="28"/>
          <w:u w:val="single"/>
          <w:shd w:fill="9fc5e8" w:val="clear"/>
          <w:rtl w:val="0"/>
        </w:rPr>
        <w:t xml:space="preserve">            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,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</w:t>
      </w:r>
      <w:r w:rsidDel="00000000" w:rsidR="00000000" w:rsidRPr="00000000">
        <w:rPr>
          <w:sz w:val="28"/>
          <w:szCs w:val="28"/>
          <w:rtl w:val="0"/>
        </w:rPr>
        <w:t xml:space="preserve">   le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</w:t>
      </w:r>
      <w:r w:rsidDel="00000000" w:rsidR="00000000" w:rsidRPr="00000000">
        <w:rPr>
          <w:sz w:val="28"/>
          <w:szCs w:val="28"/>
          <w:rtl w:val="0"/>
        </w:rPr>
        <w:t xml:space="preserve">   et   le </w:t>
      </w:r>
      <w:r w:rsidDel="00000000" w:rsidR="00000000" w:rsidRPr="00000000">
        <w:rPr>
          <w:i w:val="1"/>
          <w:color w:val="999999"/>
          <w:sz w:val="28"/>
          <w:szCs w:val="28"/>
          <w:u w:val="single"/>
          <w:rtl w:val="0"/>
        </w:rPr>
        <w:t xml:space="preserve">                   </w:t>
      </w:r>
      <w:r w:rsidDel="00000000" w:rsidR="00000000" w:rsidRPr="00000000">
        <w:rPr>
          <w:color w:val="999999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color w:val="b7b7b7"/>
          <w:sz w:val="28"/>
          <w:szCs w:val="28"/>
          <w:u w:val="single"/>
          <w:rtl w:val="0"/>
        </w:rPr>
        <w:t xml:space="preserve">                      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                         </w:t>
      </w:r>
      <w:r w:rsidDel="00000000" w:rsidR="00000000" w:rsidRPr="00000000">
        <w:rPr>
          <w:sz w:val="28"/>
          <w:szCs w:val="28"/>
          <w:u w:val="single"/>
          <w:shd w:fill="9fc5e8" w:val="clear"/>
          <w:rtl w:val="0"/>
        </w:rPr>
        <w:t xml:space="preserve">           </w:t>
      </w:r>
      <w:r w:rsidDel="00000000" w:rsidR="00000000" w:rsidRPr="00000000">
        <w:rPr>
          <w:sz w:val="28"/>
          <w:szCs w:val="28"/>
          <w:rtl w:val="0"/>
        </w:rPr>
        <w:t xml:space="preserve"> dans la moufle.</w:t>
      </w:r>
    </w:p>
    <w:sectPr>
      <w:footerReference r:id="rId8" w:type="default"/>
      <w:pgSz w:h="16834" w:w="11909" w:orient="portrait"/>
      <w:pgMar w:bottom="283.46456692913387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 Medium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right"/>
      <w:rPr>
        <w:sz w:val="20"/>
        <w:szCs w:val="20"/>
      </w:rPr>
    </w:pP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Bien En Classe - EduCoul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al10.eklablog.com/la-grammaire-au-jour-le-jour-tome-3-appel-a-contributions-pour-les-dic-a145166778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Medium-regular.ttf"/><Relationship Id="rId2" Type="http://schemas.openxmlformats.org/officeDocument/2006/relationships/font" Target="fonts/Caveat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ienenclasse-cycle2-cycle3.fr/grammaire-picot-ce2-cm1-cm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